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43"/>
        <w:gridCol w:w="1280"/>
        <w:gridCol w:w="1993"/>
        <w:gridCol w:w="2875"/>
        <w:gridCol w:w="1987"/>
      </w:tblGrid>
      <w:tr w:rsidR="00DD05A1" w:rsidRPr="00EE02F3" w:rsidTr="009110D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0F26C3" w:rsidRPr="004C7D4F" w:rsidRDefault="000F26C3" w:rsidP="000F26C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BD6106">
              <w:rPr>
                <w:rFonts w:ascii="Times New Roman" w:hAnsi="Times New Roman"/>
                <w:b/>
                <w:sz w:val="24"/>
                <w:lang w:val="kk-KZ"/>
              </w:rPr>
              <w:t>Сабақ жоспары/ Lesson pla</w:t>
            </w:r>
            <w:r w:rsidRPr="00BD6106"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/ План урока</w:t>
            </w:r>
          </w:p>
          <w:p w:rsidR="00DD05A1" w:rsidRPr="003D086A" w:rsidRDefault="00DD05A1" w:rsidP="003D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D05A1" w:rsidRPr="000F26C3" w:rsidTr="009110D9">
        <w:tc>
          <w:tcPr>
            <w:tcW w:w="1674" w:type="pct"/>
            <w:gridSpan w:val="3"/>
          </w:tcPr>
          <w:p w:rsidR="00DD05A1" w:rsidRPr="00D053EF" w:rsidRDefault="00DD05A1" w:rsidP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ҰМЖ тарауы: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2-бөлім Тірі табиғат. 2.1 Өсімдіктер</w:t>
            </w:r>
          </w:p>
        </w:tc>
        <w:tc>
          <w:tcPr>
            <w:tcW w:w="3326" w:type="pct"/>
            <w:gridSpan w:val="3"/>
          </w:tcPr>
          <w:p w:rsidR="00DD05A1" w:rsidRPr="00D053EF" w:rsidRDefault="00DD05A1" w:rsidP="000F2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Мектебі:</w:t>
            </w:r>
            <w:r w:rsid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26C3" w:rsidRPr="00D22691">
              <w:rPr>
                <w:rFonts w:ascii="Times New Roman" w:hAnsi="Times New Roman"/>
                <w:sz w:val="24"/>
                <w:lang w:val="kk-KZ"/>
              </w:rPr>
              <w:t>ҚММ Рудный қалалық әкімдігінің «№ 13 орта  мектебі»</w:t>
            </w:r>
          </w:p>
        </w:tc>
      </w:tr>
      <w:tr w:rsidR="00B860FC" w:rsidRPr="00EE02F3" w:rsidTr="009110D9">
        <w:tc>
          <w:tcPr>
            <w:tcW w:w="1674" w:type="pct"/>
            <w:gridSpan w:val="3"/>
          </w:tcPr>
          <w:p w:rsidR="00B860FC" w:rsidRPr="00D053EF" w:rsidRDefault="00B860FC" w:rsidP="00A623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3326" w:type="pct"/>
            <w:gridSpan w:val="3"/>
          </w:tcPr>
          <w:p w:rsidR="00B860FC" w:rsidRPr="000F26C3" w:rsidRDefault="00B860FC" w:rsidP="00A623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B860FC" w:rsidRPr="000F26C3" w:rsidTr="009110D9">
        <w:tc>
          <w:tcPr>
            <w:tcW w:w="1053" w:type="pct"/>
            <w:gridSpan w:val="2"/>
          </w:tcPr>
          <w:p w:rsidR="00B860FC" w:rsidRPr="00D053EF" w:rsidRDefault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27.09.2019</w:t>
            </w:r>
          </w:p>
        </w:tc>
        <w:tc>
          <w:tcPr>
            <w:tcW w:w="3947" w:type="pct"/>
            <w:gridSpan w:val="4"/>
          </w:tcPr>
          <w:p w:rsidR="00B860FC" w:rsidRPr="00D053EF" w:rsidRDefault="00B860FC" w:rsidP="000F2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D0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Н.А</w:t>
            </w:r>
          </w:p>
        </w:tc>
      </w:tr>
      <w:tr w:rsidR="00B860FC" w:rsidRPr="00D053EF" w:rsidTr="009110D9">
        <w:tc>
          <w:tcPr>
            <w:tcW w:w="1053" w:type="pct"/>
            <w:gridSpan w:val="2"/>
          </w:tcPr>
          <w:p w:rsidR="00B860FC" w:rsidRPr="00D053EF" w:rsidRDefault="00B860FC" w:rsidP="00EE02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2</w:t>
            </w: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588" w:type="pct"/>
            <w:gridSpan w:val="2"/>
          </w:tcPr>
          <w:p w:rsidR="00B860FC" w:rsidRPr="00D053EF" w:rsidRDefault="00B860FC" w:rsidP="006A514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</w:t>
            </w:r>
            <w:r w:rsid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2359" w:type="pct"/>
            <w:gridSpan w:val="2"/>
          </w:tcPr>
          <w:p w:rsidR="00B860FC" w:rsidRPr="00D053EF" w:rsidRDefault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</w:t>
            </w:r>
            <w:r w:rsid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</w:t>
            </w:r>
          </w:p>
        </w:tc>
      </w:tr>
      <w:tr w:rsidR="00B860FC" w:rsidRPr="00EE02F3" w:rsidTr="009110D9">
        <w:tc>
          <w:tcPr>
            <w:tcW w:w="1053" w:type="pct"/>
            <w:gridSpan w:val="2"/>
          </w:tcPr>
          <w:p w:rsidR="00B860FC" w:rsidRPr="00D053EF" w:rsidRDefault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947" w:type="pct"/>
            <w:gridSpan w:val="4"/>
          </w:tcPr>
          <w:p w:rsidR="00B860FC" w:rsidRPr="00D053EF" w:rsidRDefault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Өсімдік топтары</w:t>
            </w:r>
          </w:p>
        </w:tc>
      </w:tr>
      <w:tr w:rsidR="00B860FC" w:rsidRPr="000F26C3" w:rsidTr="009110D9">
        <w:tc>
          <w:tcPr>
            <w:tcW w:w="1053" w:type="pct"/>
            <w:gridSpan w:val="2"/>
          </w:tcPr>
          <w:p w:rsidR="00B860FC" w:rsidRPr="00D053EF" w:rsidRDefault="00B860FC" w:rsidP="00D053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кізілетін оқу мақсаты</w:t>
            </w:r>
          </w:p>
        </w:tc>
        <w:tc>
          <w:tcPr>
            <w:tcW w:w="3947" w:type="pct"/>
            <w:gridSpan w:val="4"/>
          </w:tcPr>
          <w:p w:rsidR="00B860FC" w:rsidRPr="00834B56" w:rsidRDefault="00B860FC" w:rsidP="00A62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2.2.1.1 өсімдіктердің әр түрлі жағдайларда өсу мүмкіндіктерін зерттеу;</w:t>
            </w:r>
            <w:r w:rsidRPr="0083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2.2.1.4 мекен ету ортасына байланысты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өсімдіктер топтарын салыстыру;</w:t>
            </w:r>
          </w:p>
        </w:tc>
      </w:tr>
      <w:tr w:rsidR="00B860FC" w:rsidRPr="000F26C3" w:rsidTr="009110D9">
        <w:tc>
          <w:tcPr>
            <w:tcW w:w="1053" w:type="pct"/>
            <w:gridSpan w:val="2"/>
          </w:tcPr>
          <w:p w:rsidR="00B860FC" w:rsidRPr="00D053EF" w:rsidRDefault="00B860FC" w:rsidP="00EE02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</w:t>
            </w:r>
          </w:p>
          <w:p w:rsidR="00B860FC" w:rsidRPr="00D053EF" w:rsidRDefault="00B860FC" w:rsidP="000511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47" w:type="pct"/>
            <w:gridSpan w:val="4"/>
          </w:tcPr>
          <w:p w:rsidR="00B860FC" w:rsidRPr="0033423C" w:rsidRDefault="00B860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  <w:r w:rsidRPr="00334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өсімдіктердің әр түрлі жағдайларда тіршілік ететінін біледі;  </w:t>
            </w:r>
          </w:p>
          <w:p w:rsidR="00B860FC" w:rsidRPr="0033423C" w:rsidRDefault="00B860FC" w:rsidP="00A62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Көбісі:</w:t>
            </w:r>
            <w:r w:rsidRPr="00334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мекен ету ортасына байналысты өсімдіктердің тіршілігін салыстыра сипаттайды; </w:t>
            </w:r>
          </w:p>
          <w:p w:rsidR="00B860FC" w:rsidRPr="00EE02F3" w:rsidRDefault="00B860FC" w:rsidP="00A624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Кейбірі:</w:t>
            </w:r>
            <w:r w:rsidRPr="00334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өсімдіктердің табиғи жағдайларға бейімділігі туралы айта алады.</w:t>
            </w:r>
          </w:p>
        </w:tc>
      </w:tr>
      <w:tr w:rsidR="00B860FC" w:rsidRPr="000F26C3" w:rsidTr="009110D9">
        <w:tc>
          <w:tcPr>
            <w:tcW w:w="1053" w:type="pct"/>
            <w:gridSpan w:val="2"/>
          </w:tcPr>
          <w:p w:rsidR="00B860FC" w:rsidRPr="00D053EF" w:rsidRDefault="00B860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947" w:type="pct"/>
            <w:gridSpan w:val="4"/>
          </w:tcPr>
          <w:p w:rsidR="00B860FC" w:rsidRPr="00DD05A1" w:rsidRDefault="00B860FC" w:rsidP="00834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5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  <w:p w:rsidR="00B860FC" w:rsidRPr="00F91F19" w:rsidRDefault="00B860FC" w:rsidP="00834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Өсімдіктердің тіршілік ету ортасын анықтайды</w:t>
            </w:r>
          </w:p>
          <w:p w:rsidR="00B860FC" w:rsidRDefault="00B860FC" w:rsidP="00834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F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Өсімдіктердің 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абиғи  жағдайларға  бейімділігі </w:t>
            </w:r>
            <w:r w:rsidRPr="00834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айтады</w:t>
            </w:r>
          </w:p>
          <w:p w:rsidR="000F26C3" w:rsidRPr="000F26C3" w:rsidRDefault="000F26C3" w:rsidP="000F26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Тапсырымаларды орындайды.</w:t>
            </w:r>
          </w:p>
        </w:tc>
      </w:tr>
      <w:tr w:rsidR="00B860FC" w:rsidRPr="00B86155" w:rsidTr="009110D9">
        <w:tc>
          <w:tcPr>
            <w:tcW w:w="5000" w:type="pct"/>
            <w:gridSpan w:val="6"/>
          </w:tcPr>
          <w:p w:rsidR="00B860FC" w:rsidRPr="00D053EF" w:rsidRDefault="00B860FC" w:rsidP="00DB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B860FC" w:rsidRPr="00D053EF" w:rsidTr="009110D9">
        <w:tc>
          <w:tcPr>
            <w:tcW w:w="1032" w:type="pct"/>
          </w:tcPr>
          <w:p w:rsidR="00B860FC" w:rsidRPr="00D053EF" w:rsidRDefault="00B860FC" w:rsidP="00EE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3004" w:type="pct"/>
            <w:gridSpan w:val="4"/>
          </w:tcPr>
          <w:p w:rsidR="00B860FC" w:rsidRPr="00D053EF" w:rsidRDefault="00B860FC" w:rsidP="00EE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 жоспарланған  жаттығу түрлері</w:t>
            </w:r>
          </w:p>
        </w:tc>
        <w:tc>
          <w:tcPr>
            <w:tcW w:w="964" w:type="pct"/>
          </w:tcPr>
          <w:p w:rsidR="00B860FC" w:rsidRPr="00D053EF" w:rsidRDefault="00B860FC" w:rsidP="00EE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B860FC" w:rsidRPr="000F26C3" w:rsidTr="009110D9">
        <w:tc>
          <w:tcPr>
            <w:tcW w:w="1032" w:type="pct"/>
          </w:tcPr>
          <w:p w:rsidR="00B860FC" w:rsidRPr="00D053EF" w:rsidRDefault="00B860FC" w:rsidP="00F70F74">
            <w:pPr>
              <w:ind w:right="-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B860FC" w:rsidRPr="00D053EF" w:rsidRDefault="00B860FC" w:rsidP="00FB72D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pct"/>
            <w:gridSpan w:val="4"/>
          </w:tcPr>
          <w:p w:rsidR="00B860FC" w:rsidRDefault="00B860FC" w:rsidP="00B861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44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</w:t>
            </w:r>
          </w:p>
          <w:p w:rsidR="000F26C3" w:rsidRPr="00DB44A7" w:rsidRDefault="000F26C3" w:rsidP="00B861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</w:t>
            </w:r>
          </w:p>
          <w:p w:rsidR="000F26C3" w:rsidRPr="000F26C3" w:rsidRDefault="000F26C3" w:rsidP="000F26C3">
            <w:pPr>
              <w:pStyle w:val="a5"/>
              <w:spacing w:before="0" w:beforeAutospacing="0" w:after="0" w:afterAutospacing="0"/>
              <w:rPr>
                <w:szCs w:val="22"/>
                <w:lang w:val="kk-KZ"/>
              </w:rPr>
            </w:pPr>
            <w:r w:rsidRPr="000F26C3">
              <w:rPr>
                <w:szCs w:val="22"/>
                <w:lang w:val="kk-KZ"/>
              </w:rPr>
              <w:t>Көтеріңкі көңіл күймен</w:t>
            </w:r>
          </w:p>
          <w:p w:rsidR="000F26C3" w:rsidRPr="000F26C3" w:rsidRDefault="000F26C3" w:rsidP="000F26C3">
            <w:pPr>
              <w:pStyle w:val="a5"/>
              <w:spacing w:before="0" w:beforeAutospacing="0" w:after="0" w:afterAutospacing="0"/>
              <w:rPr>
                <w:szCs w:val="22"/>
                <w:lang w:val="kk-KZ"/>
              </w:rPr>
            </w:pPr>
            <w:r w:rsidRPr="000F26C3">
              <w:rPr>
                <w:szCs w:val="22"/>
                <w:lang w:val="kk-KZ"/>
              </w:rPr>
              <w:t>Бастайық біздер сабақты.</w:t>
            </w:r>
          </w:p>
          <w:p w:rsidR="000F26C3" w:rsidRPr="000F26C3" w:rsidRDefault="000F26C3" w:rsidP="000F26C3">
            <w:pPr>
              <w:pStyle w:val="a5"/>
              <w:spacing w:before="0" w:beforeAutospacing="0" w:after="0" w:afterAutospacing="0"/>
              <w:rPr>
                <w:szCs w:val="22"/>
                <w:lang w:val="kk-KZ"/>
              </w:rPr>
            </w:pPr>
            <w:r w:rsidRPr="000F26C3">
              <w:rPr>
                <w:szCs w:val="22"/>
                <w:lang w:val="kk-KZ"/>
              </w:rPr>
              <w:t>Пайдаменен өткізейік</w:t>
            </w:r>
          </w:p>
          <w:p w:rsidR="00B860FC" w:rsidRPr="000F26C3" w:rsidRDefault="000F26C3" w:rsidP="000F26C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sz w:val="24"/>
                <w:lang w:val="kk-KZ"/>
              </w:rPr>
              <w:t>Бөлінген бізге сағатты</w:t>
            </w:r>
          </w:p>
          <w:p w:rsidR="000F26C3" w:rsidRPr="000F26C3" w:rsidRDefault="000F26C3" w:rsidP="000F26C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sz w:val="24"/>
                <w:lang w:val="kk-KZ"/>
              </w:rPr>
              <w:t>-Жарайсыңдар,балалар!</w:t>
            </w:r>
          </w:p>
          <w:p w:rsidR="000F26C3" w:rsidRPr="00CC018A" w:rsidRDefault="000F26C3" w:rsidP="000F26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sz w:val="24"/>
                <w:lang w:val="kk-KZ"/>
              </w:rPr>
              <w:t>-Түгендеу.</w:t>
            </w:r>
          </w:p>
        </w:tc>
        <w:tc>
          <w:tcPr>
            <w:tcW w:w="964" w:type="pct"/>
          </w:tcPr>
          <w:p w:rsidR="00B860FC" w:rsidRDefault="00B860FC" w:rsidP="0064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0F26C3" w:rsidP="0064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</w:t>
            </w:r>
          </w:p>
          <w:p w:rsidR="00B860FC" w:rsidRDefault="00B860FC" w:rsidP="0064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64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6C3" w:rsidRPr="000F26C3" w:rsidTr="009110D9">
        <w:tc>
          <w:tcPr>
            <w:tcW w:w="1032" w:type="pct"/>
          </w:tcPr>
          <w:p w:rsidR="000F26C3" w:rsidRPr="00D053EF" w:rsidRDefault="000F26C3" w:rsidP="00F70F74">
            <w:pPr>
              <w:ind w:right="-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Өткенді бекіту</w:t>
            </w:r>
          </w:p>
        </w:tc>
        <w:tc>
          <w:tcPr>
            <w:tcW w:w="3004" w:type="pct"/>
            <w:gridSpan w:val="4"/>
          </w:tcPr>
          <w:p w:rsidR="000F26C3" w:rsidRPr="000F26C3" w:rsidRDefault="000F26C3" w:rsidP="00B861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Сұрақ-жауап әдісі</w:t>
            </w:r>
          </w:p>
          <w:p w:rsidR="000F26C3" w:rsidRDefault="000F26C3" w:rsidP="00B8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1.Көктемде топыраққа қандай күтім жасайды?</w:t>
            </w:r>
          </w:p>
          <w:p w:rsidR="000F26C3" w:rsidRDefault="000F26C3" w:rsidP="00B8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2.Жас мезгілінде қанай күтім жасайды?</w:t>
            </w:r>
          </w:p>
          <w:p w:rsidR="000F26C3" w:rsidRDefault="000F26C3" w:rsidP="00B8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3.Күзде не істейді?</w:t>
            </w:r>
          </w:p>
          <w:p w:rsidR="000F26C3" w:rsidRDefault="000F26C3" w:rsidP="00B8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4.Қыс мезгілінде не істейді?</w:t>
            </w:r>
          </w:p>
          <w:p w:rsidR="000F26C3" w:rsidRPr="00D053EF" w:rsidRDefault="000F26C3" w:rsidP="00B86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26C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сұрақтараға жауап береді.</w:t>
            </w:r>
          </w:p>
        </w:tc>
        <w:tc>
          <w:tcPr>
            <w:tcW w:w="964" w:type="pct"/>
          </w:tcPr>
          <w:p w:rsidR="000F26C3" w:rsidRDefault="000F26C3" w:rsidP="00644A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</w:p>
        </w:tc>
      </w:tr>
      <w:tr w:rsidR="00B860FC" w:rsidRPr="00A624FA" w:rsidTr="009110D9">
        <w:tc>
          <w:tcPr>
            <w:tcW w:w="1032" w:type="pct"/>
          </w:tcPr>
          <w:p w:rsidR="00B860FC" w:rsidRDefault="00B860FC" w:rsidP="0015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53EF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pct"/>
            <w:gridSpan w:val="4"/>
          </w:tcPr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Мұғалім: </w:t>
            </w:r>
          </w:p>
          <w:p w:rsidR="00B860FC" w:rsidRPr="000F26C3" w:rsidRDefault="000F26C3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860FC" w:rsidRP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үгінгі біздің тақырыбымыз </w:t>
            </w:r>
            <w:r w:rsidR="00B860FC" w:rsidRPr="000F26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 топтары»</w:t>
            </w:r>
            <w:r w:rsidR="00B860FC" w:rsidRPr="000F2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аталады. Өсімдіктер шөлде де, суық тундрада да, тау бөктерінде де, далада да өсе алады. Олар сол жердің табиғи жағдайына бейімделген.</w:t>
            </w:r>
          </w:p>
          <w:p w:rsidR="00B860FC" w:rsidRPr="008C5BA4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B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 бүгінгі сабағымыздың мақсаты: </w:t>
            </w:r>
          </w:p>
          <w:p w:rsidR="000F26C3" w:rsidRDefault="000F26C3" w:rsidP="0033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-өсімдіктердің қайда өсетінін білесің;</w:t>
            </w:r>
          </w:p>
          <w:p w:rsidR="00B860FC" w:rsidRPr="000F26C3" w:rsidRDefault="000F26C3" w:rsidP="00334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84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өсімдік топтарымен танысасың;</w: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 түсіндірмесі: </w:t>
            </w:r>
          </w:p>
          <w:p w:rsidR="00D03E72" w:rsidRPr="00D03E72" w:rsidRDefault="003D086A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08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B860FC" w:rsidRPr="00C5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сімдіктер</w:t>
            </w:r>
            <w:r w:rsidR="00B860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B860FC" w:rsidRPr="00C5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тіршілік ету ортасына </w:t>
            </w:r>
            <w:r w:rsidR="00B860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қысқаша тоқталу. </w:t>
            </w:r>
            <w:r w:rsidR="00B860FC" w:rsidRPr="00C5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тіршілік ортасына қарай бірнеше топқа бөле</w:t>
            </w:r>
            <w:r w:rsidR="00B860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нуі. Мысал келтіру арқылы,  суреттер арқылы оқушы көздерін жеткізу. </w:t>
            </w:r>
            <w:r w:rsidR="00B860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D03E72" w:rsidRDefault="00D03E72" w:rsidP="00A01E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3E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 білесің бе?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жерде өсетін қарағай орманда қсетін қарағайдан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өзгеше болады. Себебі олардың табиғаттан алатын қоректік заттарының, жарық пен жылуының мқлшері бірдей емес.</w:t>
            </w:r>
          </w:p>
          <w:p w:rsidR="00D03E72" w:rsidRPr="00D03E72" w:rsidRDefault="00D03E72" w:rsidP="00A01E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3E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Есте сақта!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өскен ортасына қарай орман,дала,шөл,тундра,тау және суөсімдіктері сияөты топтарға бөлуга болады.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3E72" w:rsidRPr="00D03E72" w:rsidRDefault="00D03E72" w:rsidP="00A01E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3E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 ойыны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Пазлдың сығарын тап. Қалай анықтайсың? Өсімдік топтарының қайсысын елімізден кездестіруге болады?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E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Пазлды жинайды</w:t>
            </w:r>
          </w:p>
          <w:p w:rsidR="00D03E72" w:rsidRDefault="00D03E72" w:rsidP="00A01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E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басбармақ</w:t>
            </w:r>
          </w:p>
          <w:p w:rsidR="00A01E6D" w:rsidRPr="00D03E72" w:rsidRDefault="00D03E72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776F3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9" type="#_x0000_t32" style="position:absolute;margin-left:8.65pt;margin-top:10.9pt;width:0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" strokecolor="#4579b8 [3044]">
                  <v:stroke startarrow="block" endarrow="block"/>
                </v:shape>
              </w:pic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1D6637" w:rsidRPr="00A01E6D" w:rsidRDefault="00B860FC" w:rsidP="00334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</w:t>
            </w:r>
            <w:r w:rsidR="001D6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қызық болсын  десең былай істе,</w:t>
            </w:r>
            <w:r w:rsid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6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(Шапалақта</w:t>
            </w:r>
            <w:r w:rsidR="00DD0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D66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D6637" w:rsidRDefault="001D66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қызық болсың  десең былай істе,</w:t>
            </w:r>
            <w:r w:rsid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(Тізені ұр</w:t>
            </w:r>
            <w:r w:rsidR="001E1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D6637" w:rsidRDefault="001D66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қызық болсың десең,</w:t>
            </w:r>
          </w:p>
          <w:p w:rsidR="001D6637" w:rsidRDefault="001D66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Қасыңдағы  күлсің десең</w:t>
            </w:r>
          </w:p>
          <w:p w:rsidR="00422478" w:rsidRDefault="001D66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Оған қарап күліп тұрып былай істе</w:t>
            </w:r>
            <w:r w:rsid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D6637" w:rsidRDefault="001D66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(Буратино қимылын жа</w:t>
            </w:r>
            <w:r w:rsidR="001E1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Ылғалсүйгіш және  құрғақшыл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ыққа төзімді</w:t>
            </w:r>
          </w:p>
          <w:p w:rsidR="00311E47" w:rsidRPr="00311E47" w:rsidRDefault="00311E4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311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температурасы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ыстық, жауын –шашын аз жерде өсетін өсімдіктерді </w:t>
            </w:r>
            <w:r w:rsidRPr="00311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құрғақшыл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ыққа төзімді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 деп атайды. Олардың тамырлары ұзын,жапырақтары жіңішке болады. </w:t>
            </w:r>
            <w:r w:rsidRPr="00311E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Ылғалсүйгіш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1E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жапырақтары жалпақ болады.</w:t>
            </w:r>
          </w:p>
          <w:p w:rsidR="00311E47" w:rsidRPr="00311E47" w:rsidRDefault="00311E47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Семантикалық карта. «+» және «-» белгісін қояды.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732"/>
              <w:gridCol w:w="2268"/>
            </w:tblGrid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Өсімдік атауы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Ылғалсүйгіш</w:t>
                  </w: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Құрғақшылыққа төзімді</w:t>
                  </w:r>
                </w:p>
              </w:tc>
            </w:tr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Қарағай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Жыңғыл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Шырша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Терек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860FC" w:rsidRPr="000F26C3" w:rsidTr="00DD05A1">
              <w:tc>
                <w:tcPr>
                  <w:tcW w:w="1940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Сексеуіл</w:t>
                  </w:r>
                </w:p>
              </w:tc>
              <w:tc>
                <w:tcPr>
                  <w:tcW w:w="1732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B860FC" w:rsidRDefault="00B860FC" w:rsidP="003342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4723A" w:rsidRDefault="00A4723A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0FC" w:rsidRDefault="00A4723A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60FC" w:rsidRPr="003D5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Тақтада көрсетілген дұрыс жауаппен салыстырып, жұптар бір-бірін бағалайды.</w:t>
            </w:r>
          </w:p>
          <w:p w:rsidR="00DC6EE4" w:rsidRDefault="00DC6EE4" w:rsidP="00583E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0FC" w:rsidRDefault="00B860FC" w:rsidP="00583E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1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дәптеріндегі 7-жұмыс парағындағы тапсырманы орындату. </w:t>
            </w: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ұғалімнің көмегі қажет оқушыларға мұғалімнің</w:t>
            </w:r>
            <w:r w:rsidR="00BA5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жетелеу сұрақтары </w:t>
            </w: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көмектесуі)</w: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көрсеткен дұрыс жауаппен салыстырып,  шеңберді бояу арқылы өз</w:t>
            </w:r>
            <w:r w:rsidR="00A66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-өзі бағала</w:t>
            </w:r>
            <w:r w:rsidR="00A66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860FC" w:rsidRDefault="00776F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7" o:spid="_x0000_s1044" style="position:absolute;margin-left:112.25pt;margin-top:12.95pt;width:30pt;height:30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" fillcolor="white [3201]" strokecolor="black [3200]" strokeweight="2pt">
                  <v:textbox style="mso-next-textbox:#Овал 7">
                    <w:txbxContent>
                      <w:p w:rsidR="00B860FC" w:rsidRPr="005378D9" w:rsidRDefault="00B860FC" w:rsidP="0053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6" o:spid="_x0000_s1043" style="position:absolute;margin-left:73.25pt;margin-top:13.7pt;width:30pt;height:29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" fillcolor="white [3201]" strokecolor="black [3200]" strokeweight="2pt">
                  <v:textbox style="mso-next-textbox:#Овал 6">
                    <w:txbxContent>
                      <w:p w:rsidR="00B860FC" w:rsidRPr="005378D9" w:rsidRDefault="00B860FC" w:rsidP="0053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B860FC" w:rsidRDefault="00776F37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4" o:spid="_x0000_s1042" style="position:absolute;margin-left:32pt;margin-top:.65pt;width:30pt;height:29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" fillcolor="white [3201]" strokecolor="black [3200]" strokeweight="2pt">
                  <v:textbox style="mso-next-textbox:#Овал 4">
                    <w:txbxContent>
                      <w:p w:rsidR="00B860FC" w:rsidRPr="005378D9" w:rsidRDefault="00B860FC" w:rsidP="00537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5378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B860FC" w:rsidRPr="003D5793" w:rsidRDefault="00B860FC" w:rsidP="003342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0FC" w:rsidRPr="00C10D65" w:rsidRDefault="00B860FC" w:rsidP="00C10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орындау кезінде қиындық болды ма? </w:t>
            </w:r>
          </w:p>
          <w:p w:rsidR="00B860FC" w:rsidRPr="00C10D65" w:rsidRDefault="00B860FC" w:rsidP="00C10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тұста қиын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кездесті</w:t>
            </w: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:rsidR="00B860FC" w:rsidRDefault="00B860FC" w:rsidP="00C10D6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Жарайсыңдар, балалар! </w:t>
            </w:r>
          </w:p>
          <w:p w:rsidR="00B860FC" w:rsidRPr="00C10D65" w:rsidRDefault="00B860FC" w:rsidP="00C10D6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Жеке жұмыс</w:t>
            </w:r>
          </w:p>
          <w:p w:rsidR="00B860FC" w:rsidRDefault="00B860FC" w:rsidP="003342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 тапсырмасы</w:t>
            </w:r>
          </w:p>
          <w:p w:rsidR="00311E47" w:rsidRPr="00422478" w:rsidRDefault="00311E47" w:rsidP="00311E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</w:t>
            </w:r>
          </w:p>
          <w:p w:rsidR="00311E47" w:rsidRPr="00422478" w:rsidRDefault="00311E47" w:rsidP="00311E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Суреттегі өсімдіктер қай жерде өседі? Сәйкестендір.</w:t>
            </w:r>
          </w:p>
          <w:p w:rsidR="00311E47" w:rsidRPr="00422478" w:rsidRDefault="00311E47" w:rsidP="00311E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4224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2DD7C1" wp14:editId="5FBAD4D0">
                  <wp:extent cx="3951112" cy="16143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425" cy="161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11E47" w:rsidRPr="00422478" w:rsidRDefault="00311E47" w:rsidP="00311E4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Олардың қандай айырмашылықтары бар? Сипаттап айт.</w:t>
            </w:r>
          </w:p>
          <w:p w:rsidR="00B860FC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061CCB" w:rsidRDefault="00B860FC" w:rsidP="003D5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C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түсіндірмесі</w:t>
            </w:r>
            <w:r w:rsidRPr="00061C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B860FC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Оқушылар бірінші тапсырманы дұрыс орындадық па тексерейік?</w:t>
            </w:r>
          </w:p>
          <w:p w:rsidR="00B860FC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Оқушылар бірінші суреттер тұрған өсімдіктің аты – жүзгін. Ол суы аз, шөлді жерлерде өседі. Оны біз топырағына қарап аңғара аламыз. Соңғы суреттегі өсімдікті – қамыс немесе қоға деп атайды. Бұл өсімдік суқоймада, сулы жерде өседі. </w:t>
            </w:r>
          </w:p>
          <w:p w:rsidR="00B860FC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 w:rsidRPr="00F91F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бір-бірінен </w:t>
            </w:r>
            <w:r w:rsidRPr="00F91F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айырмашылықтары бар?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(Оқушылар ықтимал жауапты айтады) </w:t>
            </w:r>
          </w:p>
          <w:p w:rsidR="00B860FC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3D5793" w:rsidRDefault="00B860FC" w:rsidP="003D5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4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тақтаға дұрыс жауапты көрсете отырып оқушының смайлик арқылы өзін-өзі бағалауы.   </w:t>
            </w:r>
          </w:p>
        </w:tc>
        <w:tc>
          <w:tcPr>
            <w:tcW w:w="964" w:type="pct"/>
          </w:tcPr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1E47" w:rsidRDefault="00311E47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Қима-қағаздар</w:t>
            </w: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70C5" w:rsidRDefault="00CD70C5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70C5" w:rsidRDefault="00CD70C5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70C5" w:rsidRDefault="00CD70C5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70C5" w:rsidRDefault="00CD70C5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340" w:rsidRDefault="007F3340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340" w:rsidRDefault="007F3340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D85" w:rsidRPr="000F26C3" w:rsidRDefault="00705D85" w:rsidP="007F33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D85" w:rsidRPr="000F26C3" w:rsidRDefault="00705D85" w:rsidP="007F33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311E47" w:rsidRDefault="00B860FC" w:rsidP="00BB5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60FC" w:rsidRPr="005378D9" w:rsidTr="009110D9">
        <w:tc>
          <w:tcPr>
            <w:tcW w:w="1032" w:type="pct"/>
          </w:tcPr>
          <w:p w:rsidR="00B860FC" w:rsidRPr="00D053EF" w:rsidRDefault="00B860FC" w:rsidP="001531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B860FC" w:rsidRPr="00D053EF" w:rsidRDefault="00B860FC" w:rsidP="00166D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1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минут</w:t>
            </w:r>
          </w:p>
          <w:p w:rsidR="00B860FC" w:rsidRPr="00D053EF" w:rsidRDefault="00B860FC" w:rsidP="00F70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pct"/>
            <w:gridSpan w:val="4"/>
          </w:tcPr>
          <w:p w:rsidR="00BA5351" w:rsidRDefault="00B860FC" w:rsidP="00744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B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«Таза тақта»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бүгінгі сабақты қорытындылау.</w:t>
            </w:r>
            <w:r w:rsidR="00BA5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860FC" w:rsidRDefault="00B860FC" w:rsidP="007448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дегеніміз не?</w:t>
            </w:r>
          </w:p>
          <w:p w:rsidR="00B860FC" w:rsidRDefault="00B860FC" w:rsidP="007448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қайда өседі?</w:t>
            </w:r>
          </w:p>
          <w:p w:rsidR="00B860FC" w:rsidRDefault="00B860FC" w:rsidP="007448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өскен ортасына қарай неше топқа бөлінеді? Атап шық.</w:t>
            </w:r>
          </w:p>
          <w:p w:rsidR="00B860FC" w:rsidRDefault="00B860FC" w:rsidP="007448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Құрғақшылыққа төзімді өсімдіктерге сипаттама бер?</w:t>
            </w:r>
          </w:p>
          <w:p w:rsidR="00B860FC" w:rsidRDefault="00B860FC" w:rsidP="007448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Ылғалсүйгіш өсімдіктерге сипаттама бер?</w:t>
            </w:r>
          </w:p>
          <w:p w:rsidR="00B860FC" w:rsidRDefault="00B860FC" w:rsidP="002223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Pr="002223F1" w:rsidRDefault="00B860FC" w:rsidP="007448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23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«3+3+1» әдісі</w:t>
            </w:r>
          </w:p>
          <w:p w:rsidR="00B860FC" w:rsidRDefault="00B860FC" w:rsidP="000B71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сабақты 3 сөйлеммен, 3 сөзбен, 1 сөзбен қорытындылау</w:t>
            </w:r>
          </w:p>
          <w:p w:rsidR="00900B07" w:rsidRPr="00D053EF" w:rsidRDefault="00900B07" w:rsidP="000B71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" w:type="pct"/>
          </w:tcPr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40B3" w:rsidRDefault="009240B3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5351" w:rsidRDefault="00BA5351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0FC" w:rsidRDefault="00B860FC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2478" w:rsidRDefault="00422478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40B3" w:rsidRPr="00D053EF" w:rsidRDefault="00E7182A" w:rsidP="00153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8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A90F64" wp14:editId="13C06C16">
                  <wp:extent cx="1083733" cy="1230489"/>
                  <wp:effectExtent l="0" t="0" r="0" b="0"/>
                  <wp:docPr id="6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00300" cy="1200329"/>
                            <a:chOff x="4819972" y="5517232"/>
                            <a:chExt cx="2200300" cy="1200329"/>
                          </a:xfrm>
                        </a:grpSpPr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4819972" y="5517232"/>
                              <a:ext cx="2200300" cy="12003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dirty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Рефлексия</a:t>
                                </a:r>
                              </a:p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dirty="0" smtClean="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3+3+1</a:t>
                                </a:r>
                                <a:endParaRPr lang="kk-KZ" sz="1200" b="1" dirty="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Бүгінгі сабақ туралы </a:t>
                                </a:r>
                              </a:p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i="1" dirty="0" smtClean="0">
                                    <a:solidFill>
                                      <a:srgbClr val="00B05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3 </a:t>
                                </a:r>
                                <a:r>
                                  <a:rPr lang="kk-KZ" sz="1200" b="1" i="1" dirty="0">
                                    <a:solidFill>
                                      <a:srgbClr val="00B05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сөйлем</a:t>
                                </a:r>
                              </a:p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i="1" dirty="0" smtClean="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3 </a:t>
                                </a:r>
                                <a:r>
                                  <a:rPr lang="kk-KZ" sz="1200" b="1" i="1" dirty="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сөз</a:t>
                                </a:r>
                              </a:p>
                              <a:p>
                                <a:pPr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kk-KZ" sz="1200" b="1" i="1" dirty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1 сөз</a:t>
                                </a:r>
                                <a:endParaRPr lang="ru-RU" sz="1200" b="1" i="1" dirty="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CE0524" w:rsidRDefault="00CE0524" w:rsidP="00BB2C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0524" w:rsidRDefault="00CE0524" w:rsidP="00BB2C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E0524" w:rsidSect="00DD05A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68" w:rsidRDefault="006B0468" w:rsidP="00DD05A1">
      <w:pPr>
        <w:spacing w:after="0" w:line="240" w:lineRule="auto"/>
      </w:pPr>
      <w:r>
        <w:separator/>
      </w:r>
    </w:p>
  </w:endnote>
  <w:endnote w:type="continuationSeparator" w:id="0">
    <w:p w:rsidR="006B0468" w:rsidRDefault="006B0468" w:rsidP="00D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68" w:rsidRDefault="006B0468" w:rsidP="00DD05A1">
      <w:pPr>
        <w:spacing w:after="0" w:line="240" w:lineRule="auto"/>
      </w:pPr>
      <w:r>
        <w:separator/>
      </w:r>
    </w:p>
  </w:footnote>
  <w:footnote w:type="continuationSeparator" w:id="0">
    <w:p w:rsidR="006B0468" w:rsidRDefault="006B0468" w:rsidP="00DD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D51"/>
    <w:multiLevelType w:val="hybridMultilevel"/>
    <w:tmpl w:val="39AABE9A"/>
    <w:lvl w:ilvl="0" w:tplc="7DF0C2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A1D47"/>
    <w:multiLevelType w:val="hybridMultilevel"/>
    <w:tmpl w:val="A730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0988"/>
    <w:multiLevelType w:val="hybridMultilevel"/>
    <w:tmpl w:val="37F6493C"/>
    <w:lvl w:ilvl="0" w:tplc="55B6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A83FBB"/>
    <w:multiLevelType w:val="hybridMultilevel"/>
    <w:tmpl w:val="539E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55E0"/>
    <w:multiLevelType w:val="hybridMultilevel"/>
    <w:tmpl w:val="0112615C"/>
    <w:lvl w:ilvl="0" w:tplc="876CE0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2A7B"/>
    <w:multiLevelType w:val="hybridMultilevel"/>
    <w:tmpl w:val="EA7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7E50"/>
    <w:multiLevelType w:val="hybridMultilevel"/>
    <w:tmpl w:val="93DCCF36"/>
    <w:lvl w:ilvl="0" w:tplc="481CC1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086E"/>
    <w:multiLevelType w:val="hybridMultilevel"/>
    <w:tmpl w:val="A6D6E0D4"/>
    <w:lvl w:ilvl="0" w:tplc="4ACCE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E242787"/>
    <w:multiLevelType w:val="hybridMultilevel"/>
    <w:tmpl w:val="20A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F44CB"/>
    <w:multiLevelType w:val="hybridMultilevel"/>
    <w:tmpl w:val="1B56081A"/>
    <w:lvl w:ilvl="0" w:tplc="78F26910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8EB1E5C"/>
    <w:multiLevelType w:val="hybridMultilevel"/>
    <w:tmpl w:val="A86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99B"/>
    <w:multiLevelType w:val="hybridMultilevel"/>
    <w:tmpl w:val="CFC0759A"/>
    <w:lvl w:ilvl="0" w:tplc="AA82BD6E">
      <w:start w:val="2"/>
      <w:numFmt w:val="bullet"/>
      <w:lvlText w:val="-"/>
      <w:lvlJc w:val="left"/>
      <w:pPr>
        <w:ind w:left="4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50FA3E37"/>
    <w:multiLevelType w:val="hybridMultilevel"/>
    <w:tmpl w:val="156E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E5ED5"/>
    <w:multiLevelType w:val="hybridMultilevel"/>
    <w:tmpl w:val="D17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97699"/>
    <w:multiLevelType w:val="hybridMultilevel"/>
    <w:tmpl w:val="2DE65A92"/>
    <w:lvl w:ilvl="0" w:tplc="C23E35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A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6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074DC4"/>
    <w:multiLevelType w:val="hybridMultilevel"/>
    <w:tmpl w:val="D054C4C4"/>
    <w:lvl w:ilvl="0" w:tplc="B81CC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BF"/>
    <w:rsid w:val="00002BAF"/>
    <w:rsid w:val="0000394F"/>
    <w:rsid w:val="0000752A"/>
    <w:rsid w:val="00013DCA"/>
    <w:rsid w:val="00026C28"/>
    <w:rsid w:val="00032A78"/>
    <w:rsid w:val="00037277"/>
    <w:rsid w:val="0004293C"/>
    <w:rsid w:val="00051169"/>
    <w:rsid w:val="0005472F"/>
    <w:rsid w:val="00061CCB"/>
    <w:rsid w:val="0006446D"/>
    <w:rsid w:val="00067AB8"/>
    <w:rsid w:val="00076284"/>
    <w:rsid w:val="000A1CF7"/>
    <w:rsid w:val="000A5DA4"/>
    <w:rsid w:val="000B71CF"/>
    <w:rsid w:val="000C0C5B"/>
    <w:rsid w:val="000C6CAA"/>
    <w:rsid w:val="000F26C3"/>
    <w:rsid w:val="00107F0A"/>
    <w:rsid w:val="00121669"/>
    <w:rsid w:val="00133C34"/>
    <w:rsid w:val="00157F76"/>
    <w:rsid w:val="00161E55"/>
    <w:rsid w:val="001649BF"/>
    <w:rsid w:val="00166D35"/>
    <w:rsid w:val="0017354E"/>
    <w:rsid w:val="00175C4F"/>
    <w:rsid w:val="001859D2"/>
    <w:rsid w:val="001938EF"/>
    <w:rsid w:val="001D6637"/>
    <w:rsid w:val="001E1D7A"/>
    <w:rsid w:val="001F12C4"/>
    <w:rsid w:val="001F215F"/>
    <w:rsid w:val="001F2D90"/>
    <w:rsid w:val="00215448"/>
    <w:rsid w:val="00215702"/>
    <w:rsid w:val="002223F1"/>
    <w:rsid w:val="00233E7A"/>
    <w:rsid w:val="0025525C"/>
    <w:rsid w:val="002656EE"/>
    <w:rsid w:val="002678C3"/>
    <w:rsid w:val="00271D1A"/>
    <w:rsid w:val="002B0436"/>
    <w:rsid w:val="002C6D0E"/>
    <w:rsid w:val="002E3194"/>
    <w:rsid w:val="002E6A37"/>
    <w:rsid w:val="002F1CAC"/>
    <w:rsid w:val="00311E47"/>
    <w:rsid w:val="003174F0"/>
    <w:rsid w:val="0033423C"/>
    <w:rsid w:val="003342D7"/>
    <w:rsid w:val="00337F66"/>
    <w:rsid w:val="003429A7"/>
    <w:rsid w:val="00381025"/>
    <w:rsid w:val="0039551E"/>
    <w:rsid w:val="003B4054"/>
    <w:rsid w:val="003D086A"/>
    <w:rsid w:val="003D0CD7"/>
    <w:rsid w:val="003D5793"/>
    <w:rsid w:val="003F3DD6"/>
    <w:rsid w:val="004061AC"/>
    <w:rsid w:val="00406B64"/>
    <w:rsid w:val="00422478"/>
    <w:rsid w:val="00443A75"/>
    <w:rsid w:val="0045633E"/>
    <w:rsid w:val="004606E3"/>
    <w:rsid w:val="00467037"/>
    <w:rsid w:val="00480646"/>
    <w:rsid w:val="00483045"/>
    <w:rsid w:val="00490C39"/>
    <w:rsid w:val="00491AD6"/>
    <w:rsid w:val="00494899"/>
    <w:rsid w:val="004A40BC"/>
    <w:rsid w:val="004C1E7C"/>
    <w:rsid w:val="004C3232"/>
    <w:rsid w:val="004D6A13"/>
    <w:rsid w:val="004F2C95"/>
    <w:rsid w:val="004F7FA3"/>
    <w:rsid w:val="005137E4"/>
    <w:rsid w:val="0051787D"/>
    <w:rsid w:val="00517DC8"/>
    <w:rsid w:val="00527860"/>
    <w:rsid w:val="00535F63"/>
    <w:rsid w:val="00535FF6"/>
    <w:rsid w:val="005378D9"/>
    <w:rsid w:val="0054448F"/>
    <w:rsid w:val="0055632D"/>
    <w:rsid w:val="005725F7"/>
    <w:rsid w:val="00583EF7"/>
    <w:rsid w:val="00593EE8"/>
    <w:rsid w:val="005A3C12"/>
    <w:rsid w:val="005B22CF"/>
    <w:rsid w:val="005C4B4D"/>
    <w:rsid w:val="005E3244"/>
    <w:rsid w:val="005E49BA"/>
    <w:rsid w:val="005E63FC"/>
    <w:rsid w:val="005E7E0E"/>
    <w:rsid w:val="005F607A"/>
    <w:rsid w:val="0061729A"/>
    <w:rsid w:val="006231DF"/>
    <w:rsid w:val="00630BF6"/>
    <w:rsid w:val="00644A9D"/>
    <w:rsid w:val="00645DD2"/>
    <w:rsid w:val="00646FE3"/>
    <w:rsid w:val="00653E15"/>
    <w:rsid w:val="0066082D"/>
    <w:rsid w:val="00682743"/>
    <w:rsid w:val="00692F2C"/>
    <w:rsid w:val="00696ADD"/>
    <w:rsid w:val="006A5146"/>
    <w:rsid w:val="006B0468"/>
    <w:rsid w:val="006C6D87"/>
    <w:rsid w:val="006D15E3"/>
    <w:rsid w:val="006D4876"/>
    <w:rsid w:val="006D7EFB"/>
    <w:rsid w:val="00705D85"/>
    <w:rsid w:val="00710C33"/>
    <w:rsid w:val="00723110"/>
    <w:rsid w:val="00744869"/>
    <w:rsid w:val="0076406E"/>
    <w:rsid w:val="00776F37"/>
    <w:rsid w:val="00780736"/>
    <w:rsid w:val="007912B4"/>
    <w:rsid w:val="007A271D"/>
    <w:rsid w:val="007A4186"/>
    <w:rsid w:val="007A7346"/>
    <w:rsid w:val="007B7746"/>
    <w:rsid w:val="007C3F18"/>
    <w:rsid w:val="007C5D37"/>
    <w:rsid w:val="007C7CC1"/>
    <w:rsid w:val="007D4C4B"/>
    <w:rsid w:val="007E68A4"/>
    <w:rsid w:val="007F3340"/>
    <w:rsid w:val="007F573D"/>
    <w:rsid w:val="00804797"/>
    <w:rsid w:val="008047CD"/>
    <w:rsid w:val="008202BD"/>
    <w:rsid w:val="00834B56"/>
    <w:rsid w:val="00843EC8"/>
    <w:rsid w:val="00856F48"/>
    <w:rsid w:val="008679D0"/>
    <w:rsid w:val="0089212E"/>
    <w:rsid w:val="008C5BA4"/>
    <w:rsid w:val="008C5C25"/>
    <w:rsid w:val="008F0578"/>
    <w:rsid w:val="008F61CD"/>
    <w:rsid w:val="00900B07"/>
    <w:rsid w:val="009110D9"/>
    <w:rsid w:val="00912E39"/>
    <w:rsid w:val="009240B3"/>
    <w:rsid w:val="009403B6"/>
    <w:rsid w:val="0094181E"/>
    <w:rsid w:val="00946489"/>
    <w:rsid w:val="00950325"/>
    <w:rsid w:val="00970CDC"/>
    <w:rsid w:val="009759C3"/>
    <w:rsid w:val="009945EC"/>
    <w:rsid w:val="009A512E"/>
    <w:rsid w:val="009B17FB"/>
    <w:rsid w:val="009B53B4"/>
    <w:rsid w:val="009C3B22"/>
    <w:rsid w:val="009D270C"/>
    <w:rsid w:val="00A01E6D"/>
    <w:rsid w:val="00A318E9"/>
    <w:rsid w:val="00A4723A"/>
    <w:rsid w:val="00A624FA"/>
    <w:rsid w:val="00A66324"/>
    <w:rsid w:val="00A73D1D"/>
    <w:rsid w:val="00A852D5"/>
    <w:rsid w:val="00A86540"/>
    <w:rsid w:val="00AB6921"/>
    <w:rsid w:val="00AD5243"/>
    <w:rsid w:val="00AD7A1C"/>
    <w:rsid w:val="00AF541A"/>
    <w:rsid w:val="00B53106"/>
    <w:rsid w:val="00B570D4"/>
    <w:rsid w:val="00B61ECD"/>
    <w:rsid w:val="00B665C3"/>
    <w:rsid w:val="00B70ED8"/>
    <w:rsid w:val="00B8215C"/>
    <w:rsid w:val="00B860FC"/>
    <w:rsid w:val="00B86155"/>
    <w:rsid w:val="00BA5351"/>
    <w:rsid w:val="00BB2C80"/>
    <w:rsid w:val="00BB5048"/>
    <w:rsid w:val="00BB5444"/>
    <w:rsid w:val="00BD40C2"/>
    <w:rsid w:val="00BD4F88"/>
    <w:rsid w:val="00BD76C2"/>
    <w:rsid w:val="00BE1B4F"/>
    <w:rsid w:val="00BF22DB"/>
    <w:rsid w:val="00C10D65"/>
    <w:rsid w:val="00C11066"/>
    <w:rsid w:val="00C24276"/>
    <w:rsid w:val="00C25242"/>
    <w:rsid w:val="00C37032"/>
    <w:rsid w:val="00C50E2C"/>
    <w:rsid w:val="00C53485"/>
    <w:rsid w:val="00C74FD0"/>
    <w:rsid w:val="00C90BDE"/>
    <w:rsid w:val="00CB3F23"/>
    <w:rsid w:val="00CB7071"/>
    <w:rsid w:val="00CC018A"/>
    <w:rsid w:val="00CD70C5"/>
    <w:rsid w:val="00CE0524"/>
    <w:rsid w:val="00D03E72"/>
    <w:rsid w:val="00D053EF"/>
    <w:rsid w:val="00D16607"/>
    <w:rsid w:val="00D17D73"/>
    <w:rsid w:val="00D349E5"/>
    <w:rsid w:val="00D44FCE"/>
    <w:rsid w:val="00D45911"/>
    <w:rsid w:val="00D727DC"/>
    <w:rsid w:val="00D83360"/>
    <w:rsid w:val="00D91111"/>
    <w:rsid w:val="00D950F0"/>
    <w:rsid w:val="00DA7738"/>
    <w:rsid w:val="00DB725D"/>
    <w:rsid w:val="00DC6EE4"/>
    <w:rsid w:val="00DD05A1"/>
    <w:rsid w:val="00DD1470"/>
    <w:rsid w:val="00DD37D5"/>
    <w:rsid w:val="00E332F6"/>
    <w:rsid w:val="00E406B4"/>
    <w:rsid w:val="00E6769B"/>
    <w:rsid w:val="00E7182A"/>
    <w:rsid w:val="00E8214F"/>
    <w:rsid w:val="00E84B89"/>
    <w:rsid w:val="00EA1A4D"/>
    <w:rsid w:val="00EB0459"/>
    <w:rsid w:val="00EC3127"/>
    <w:rsid w:val="00ED25EA"/>
    <w:rsid w:val="00EE02F3"/>
    <w:rsid w:val="00EF74DB"/>
    <w:rsid w:val="00F21501"/>
    <w:rsid w:val="00F21698"/>
    <w:rsid w:val="00F328A0"/>
    <w:rsid w:val="00F32B70"/>
    <w:rsid w:val="00F33B19"/>
    <w:rsid w:val="00F37037"/>
    <w:rsid w:val="00F42AB4"/>
    <w:rsid w:val="00F458E1"/>
    <w:rsid w:val="00F56EF0"/>
    <w:rsid w:val="00F6525E"/>
    <w:rsid w:val="00F67BF1"/>
    <w:rsid w:val="00F70F74"/>
    <w:rsid w:val="00F718D6"/>
    <w:rsid w:val="00F71EE9"/>
    <w:rsid w:val="00F73F87"/>
    <w:rsid w:val="00F820EF"/>
    <w:rsid w:val="00F872FA"/>
    <w:rsid w:val="00F91996"/>
    <w:rsid w:val="00F91F19"/>
    <w:rsid w:val="00FB10A1"/>
    <w:rsid w:val="00FB2AAD"/>
    <w:rsid w:val="00FB3E1B"/>
    <w:rsid w:val="00FB6A7E"/>
    <w:rsid w:val="00FB72DC"/>
    <w:rsid w:val="00FC5F32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4" type="connector" idref="#Прямая со стрелкой 21"/>
        <o:r id="V:Rule5" type="connector" idref="#Прямая со стрелкой 23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F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B4054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645DD2"/>
  </w:style>
  <w:style w:type="paragraph" w:styleId="a6">
    <w:name w:val="Balloon Text"/>
    <w:basedOn w:val="a"/>
    <w:link w:val="a7"/>
    <w:uiPriority w:val="99"/>
    <w:semiHidden/>
    <w:unhideWhenUsed/>
    <w:rsid w:val="001F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C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65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C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C3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0B7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A6632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DD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05A1"/>
  </w:style>
  <w:style w:type="paragraph" w:styleId="ae">
    <w:name w:val="footer"/>
    <w:basedOn w:val="a"/>
    <w:link w:val="af"/>
    <w:uiPriority w:val="99"/>
    <w:semiHidden/>
    <w:unhideWhenUsed/>
    <w:rsid w:val="00DD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05A1"/>
  </w:style>
  <w:style w:type="character" w:styleId="af0">
    <w:name w:val="Hyperlink"/>
    <w:basedOn w:val="a0"/>
    <w:uiPriority w:val="99"/>
    <w:unhideWhenUsed/>
    <w:rsid w:val="00CD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D34-DCCB-4B8A-8B91-163AADC5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 Windows</cp:lastModifiedBy>
  <cp:revision>3</cp:revision>
  <cp:lastPrinted>2018-07-10T00:59:00Z</cp:lastPrinted>
  <dcterms:created xsi:type="dcterms:W3CDTF">2018-07-12T08:44:00Z</dcterms:created>
  <dcterms:modified xsi:type="dcterms:W3CDTF">2019-09-26T16:28:00Z</dcterms:modified>
</cp:coreProperties>
</file>